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27" w:rsidRDefault="00E4312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979930"/>
            <wp:effectExtent l="19050" t="0" r="3175" b="0"/>
            <wp:docPr id="1" name="Рисунок 0" descr="tvit_1500x500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it_1500x500 копи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127" w:rsidRPr="00EF28F6" w:rsidRDefault="00E43127" w:rsidP="00E43127">
      <w:pPr>
        <w:pStyle w:val="ab"/>
      </w:pPr>
      <w:r>
        <w:t xml:space="preserve">На Смоленщине пройдет четвертый </w:t>
      </w:r>
      <w:r w:rsidRPr="00EF28F6">
        <w:rPr>
          <w:lang w:val="en-US"/>
        </w:rPr>
        <w:t>IT</w:t>
      </w:r>
      <w:r w:rsidRPr="00205CCC">
        <w:t>-</w:t>
      </w:r>
      <w:r>
        <w:t xml:space="preserve">фестиваль </w:t>
      </w:r>
      <w:r w:rsidRPr="00EF28F6">
        <w:rPr>
          <w:lang w:val="en-US"/>
        </w:rPr>
        <w:t>Tabtabus</w:t>
      </w:r>
    </w:p>
    <w:p w:rsidR="00E43127" w:rsidRPr="00B66551" w:rsidRDefault="00E43127" w:rsidP="00E43127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17-18</w:t>
      </w:r>
      <w:r w:rsidRPr="00B66551">
        <w:rPr>
          <w:i/>
          <w:sz w:val="21"/>
          <w:szCs w:val="21"/>
        </w:rPr>
        <w:t xml:space="preserve"> июня Смоленск</w:t>
      </w:r>
      <w:r>
        <w:rPr>
          <w:i/>
          <w:sz w:val="21"/>
          <w:szCs w:val="21"/>
        </w:rPr>
        <w:t>ая</w:t>
      </w:r>
      <w:r w:rsidRPr="00B66551">
        <w:rPr>
          <w:i/>
          <w:sz w:val="21"/>
          <w:szCs w:val="21"/>
        </w:rPr>
        <w:t xml:space="preserve"> област</w:t>
      </w:r>
      <w:r>
        <w:rPr>
          <w:i/>
          <w:sz w:val="21"/>
          <w:szCs w:val="21"/>
        </w:rPr>
        <w:t>ь</w:t>
      </w:r>
      <w:r w:rsidRPr="00B66551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объединит</w:t>
      </w:r>
      <w:r w:rsidRPr="00B66551">
        <w:rPr>
          <w:i/>
          <w:sz w:val="21"/>
          <w:szCs w:val="21"/>
        </w:rPr>
        <w:t xml:space="preserve"> программист</w:t>
      </w:r>
      <w:r>
        <w:rPr>
          <w:i/>
          <w:sz w:val="21"/>
          <w:szCs w:val="21"/>
        </w:rPr>
        <w:t>ов</w:t>
      </w:r>
      <w:r w:rsidRPr="00B66551">
        <w:rPr>
          <w:i/>
          <w:sz w:val="21"/>
          <w:szCs w:val="21"/>
        </w:rPr>
        <w:t>, дизайнер</w:t>
      </w:r>
      <w:r>
        <w:rPr>
          <w:i/>
          <w:sz w:val="21"/>
          <w:szCs w:val="21"/>
        </w:rPr>
        <w:t>ов</w:t>
      </w:r>
      <w:r w:rsidRPr="00B66551">
        <w:rPr>
          <w:i/>
          <w:sz w:val="21"/>
          <w:szCs w:val="21"/>
        </w:rPr>
        <w:t>, технолог</w:t>
      </w:r>
      <w:r>
        <w:rPr>
          <w:i/>
          <w:sz w:val="21"/>
          <w:szCs w:val="21"/>
        </w:rPr>
        <w:t xml:space="preserve">ов, </w:t>
      </w:r>
      <w:r w:rsidRPr="00B66551">
        <w:rPr>
          <w:i/>
          <w:sz w:val="21"/>
          <w:szCs w:val="21"/>
        </w:rPr>
        <w:t>менеджер</w:t>
      </w:r>
      <w:r>
        <w:rPr>
          <w:i/>
          <w:sz w:val="21"/>
          <w:szCs w:val="21"/>
        </w:rPr>
        <w:t>ов</w:t>
      </w:r>
      <w:r w:rsidRPr="00B66551">
        <w:rPr>
          <w:i/>
          <w:sz w:val="21"/>
          <w:szCs w:val="21"/>
        </w:rPr>
        <w:t>, предпринимате</w:t>
      </w:r>
      <w:r>
        <w:rPr>
          <w:i/>
          <w:sz w:val="21"/>
          <w:szCs w:val="21"/>
        </w:rPr>
        <w:t>лей</w:t>
      </w:r>
      <w:r w:rsidRPr="00B66551">
        <w:rPr>
          <w:i/>
          <w:sz w:val="21"/>
          <w:szCs w:val="21"/>
        </w:rPr>
        <w:t xml:space="preserve"> и други</w:t>
      </w:r>
      <w:r>
        <w:rPr>
          <w:i/>
          <w:sz w:val="21"/>
          <w:szCs w:val="21"/>
        </w:rPr>
        <w:t>х</w:t>
      </w:r>
      <w:r w:rsidRPr="00B66551">
        <w:rPr>
          <w:i/>
          <w:sz w:val="21"/>
          <w:szCs w:val="21"/>
        </w:rPr>
        <w:t xml:space="preserve"> представител</w:t>
      </w:r>
      <w:r>
        <w:rPr>
          <w:i/>
          <w:sz w:val="21"/>
          <w:szCs w:val="21"/>
        </w:rPr>
        <w:t>ей</w:t>
      </w:r>
      <w:r w:rsidRPr="00B66551">
        <w:rPr>
          <w:i/>
          <w:sz w:val="21"/>
          <w:szCs w:val="21"/>
        </w:rPr>
        <w:t xml:space="preserve"> IT-сферы из России и ближнего зарубежья</w:t>
      </w:r>
      <w:r>
        <w:rPr>
          <w:i/>
          <w:sz w:val="21"/>
          <w:szCs w:val="21"/>
        </w:rPr>
        <w:t xml:space="preserve"> на четвертом летнем </w:t>
      </w:r>
      <w:r>
        <w:rPr>
          <w:i/>
          <w:sz w:val="21"/>
          <w:szCs w:val="21"/>
          <w:lang w:val="en-US"/>
        </w:rPr>
        <w:t>IT</w:t>
      </w:r>
      <w:r w:rsidRPr="00E43127">
        <w:rPr>
          <w:i/>
          <w:sz w:val="21"/>
          <w:szCs w:val="21"/>
        </w:rPr>
        <w:t>-</w:t>
      </w:r>
      <w:r>
        <w:rPr>
          <w:i/>
          <w:sz w:val="21"/>
          <w:szCs w:val="21"/>
        </w:rPr>
        <w:t xml:space="preserve">фестивале </w:t>
      </w:r>
      <w:r>
        <w:rPr>
          <w:i/>
          <w:sz w:val="21"/>
          <w:szCs w:val="21"/>
          <w:lang w:val="en-US"/>
        </w:rPr>
        <w:t>Tabtabus</w:t>
      </w:r>
      <w:r w:rsidRPr="00E43127">
        <w:rPr>
          <w:i/>
          <w:sz w:val="21"/>
          <w:szCs w:val="21"/>
        </w:rPr>
        <w:t xml:space="preserve"> </w:t>
      </w:r>
      <w:r w:rsidRPr="00C2573A">
        <w:rPr>
          <w:i/>
          <w:sz w:val="21"/>
          <w:szCs w:val="21"/>
          <w:lang w:val="en-US"/>
        </w:rPr>
        <w:t>Summer</w:t>
      </w:r>
      <w:r w:rsidRPr="00E43127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  <w:lang w:val="en-US"/>
        </w:rPr>
        <w:t>Fest</w:t>
      </w:r>
      <w:r w:rsidRPr="00B66551">
        <w:rPr>
          <w:i/>
          <w:sz w:val="21"/>
          <w:szCs w:val="21"/>
        </w:rPr>
        <w:t xml:space="preserve">. </w:t>
      </w:r>
    </w:p>
    <w:p w:rsidR="00E43127" w:rsidRPr="00B66551" w:rsidRDefault="00C2573A" w:rsidP="00E43127">
      <w:pPr>
        <w:rPr>
          <w:sz w:val="21"/>
          <w:szCs w:val="21"/>
        </w:rPr>
      </w:pPr>
      <w:r>
        <w:rPr>
          <w:sz w:val="21"/>
          <w:szCs w:val="21"/>
        </w:rPr>
        <w:t xml:space="preserve">Тематический опен-эир </w:t>
      </w:r>
      <w:r w:rsidR="00E43127" w:rsidRPr="00B66551">
        <w:rPr>
          <w:sz w:val="21"/>
          <w:szCs w:val="21"/>
        </w:rPr>
        <w:t xml:space="preserve">пройдет на берегу озера Сапшо в национальном парке «Смоленское поозерье». Гости и участники </w:t>
      </w:r>
      <w:r>
        <w:rPr>
          <w:sz w:val="21"/>
          <w:szCs w:val="21"/>
        </w:rPr>
        <w:t xml:space="preserve">фестиваля </w:t>
      </w:r>
      <w:r w:rsidR="00E43127" w:rsidRPr="00B66551">
        <w:rPr>
          <w:sz w:val="21"/>
          <w:szCs w:val="21"/>
        </w:rPr>
        <w:t xml:space="preserve">смогут получить мощный заряд бодрости и новых идей, </w:t>
      </w:r>
      <w:r>
        <w:rPr>
          <w:sz w:val="21"/>
          <w:szCs w:val="21"/>
        </w:rPr>
        <w:t xml:space="preserve">пообщаться в неформальной обстановке с практиками бизнеса и </w:t>
      </w:r>
      <w:r>
        <w:rPr>
          <w:sz w:val="21"/>
          <w:szCs w:val="21"/>
          <w:lang w:val="en-US"/>
        </w:rPr>
        <w:t>IT</w:t>
      </w:r>
      <w:r w:rsidRPr="00C2573A">
        <w:rPr>
          <w:sz w:val="21"/>
          <w:szCs w:val="21"/>
        </w:rPr>
        <w:t>-</w:t>
      </w:r>
      <w:r>
        <w:rPr>
          <w:sz w:val="21"/>
          <w:szCs w:val="21"/>
        </w:rPr>
        <w:t xml:space="preserve">сферы, </w:t>
      </w:r>
      <w:r w:rsidR="00E43127" w:rsidRPr="00B66551">
        <w:rPr>
          <w:sz w:val="21"/>
          <w:szCs w:val="21"/>
        </w:rPr>
        <w:t>отдохнуть на природе</w:t>
      </w:r>
      <w:r>
        <w:rPr>
          <w:sz w:val="21"/>
          <w:szCs w:val="21"/>
        </w:rPr>
        <w:t xml:space="preserve"> с палатками</w:t>
      </w:r>
      <w:r w:rsidR="00E43127" w:rsidRPr="00B66551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43127" w:rsidRPr="00B66551">
        <w:rPr>
          <w:sz w:val="21"/>
          <w:szCs w:val="21"/>
        </w:rPr>
        <w:t xml:space="preserve"> поделиться опытом ведения интересных проектов и приготовить самую вкусную уху. </w:t>
      </w:r>
    </w:p>
    <w:p w:rsidR="00E43127" w:rsidRPr="00EF28F6" w:rsidRDefault="00E43127" w:rsidP="00E43127">
      <w:pPr>
        <w:pStyle w:val="1"/>
      </w:pPr>
      <w:r w:rsidRPr="00EF28F6">
        <w:rPr>
          <w:color w:val="C00000"/>
        </w:rPr>
        <w:t>Что ждет участников фестиваля?</w:t>
      </w:r>
    </w:p>
    <w:p w:rsidR="00E43127" w:rsidRPr="00B66551" w:rsidRDefault="00E43127" w:rsidP="00E43127">
      <w:pPr>
        <w:rPr>
          <w:sz w:val="21"/>
          <w:szCs w:val="21"/>
        </w:rPr>
      </w:pPr>
      <w:r w:rsidRPr="00B66551">
        <w:rPr>
          <w:sz w:val="21"/>
          <w:szCs w:val="21"/>
        </w:rPr>
        <w:t>Программа фестиваля еще формируется, но уже известно, что в нее войдут:</w:t>
      </w:r>
    </w:p>
    <w:p w:rsidR="00E43127" w:rsidRPr="00B66551" w:rsidRDefault="005578AC" w:rsidP="00E43127">
      <w:pPr>
        <w:pStyle w:val="aa"/>
        <w:numPr>
          <w:ilvl w:val="0"/>
          <w:numId w:val="1"/>
        </w:numPr>
        <w:rPr>
          <w:sz w:val="21"/>
          <w:szCs w:val="21"/>
        </w:rPr>
      </w:pPr>
      <w:r>
        <w:rPr>
          <w:b/>
          <w:sz w:val="21"/>
          <w:szCs w:val="21"/>
        </w:rPr>
        <w:t xml:space="preserve">10 </w:t>
      </w:r>
      <w:r w:rsidR="00E43127" w:rsidRPr="00EB66B2">
        <w:rPr>
          <w:b/>
          <w:sz w:val="21"/>
          <w:szCs w:val="21"/>
        </w:rPr>
        <w:t>доклад</w:t>
      </w:r>
      <w:r>
        <w:rPr>
          <w:b/>
          <w:sz w:val="21"/>
          <w:szCs w:val="21"/>
        </w:rPr>
        <w:t xml:space="preserve">ов </w:t>
      </w:r>
      <w:r w:rsidR="00E43127" w:rsidRPr="00B66551">
        <w:rPr>
          <w:sz w:val="21"/>
          <w:szCs w:val="21"/>
        </w:rPr>
        <w:t xml:space="preserve">от крупных российских </w:t>
      </w:r>
      <w:r w:rsidR="00E43127" w:rsidRPr="00B66551">
        <w:rPr>
          <w:sz w:val="21"/>
          <w:szCs w:val="21"/>
          <w:lang w:val="en-US"/>
        </w:rPr>
        <w:t>IT</w:t>
      </w:r>
      <w:r w:rsidR="00E43127" w:rsidRPr="00B66551">
        <w:rPr>
          <w:sz w:val="21"/>
          <w:szCs w:val="21"/>
        </w:rPr>
        <w:t>-компаний;</w:t>
      </w:r>
    </w:p>
    <w:p w:rsidR="00E43127" w:rsidRPr="00B66551" w:rsidRDefault="005578AC" w:rsidP="00E43127">
      <w:pPr>
        <w:pStyle w:val="aa"/>
        <w:numPr>
          <w:ilvl w:val="0"/>
          <w:numId w:val="1"/>
        </w:numPr>
        <w:rPr>
          <w:sz w:val="21"/>
          <w:szCs w:val="21"/>
        </w:rPr>
      </w:pPr>
      <w:r w:rsidRPr="005578AC">
        <w:rPr>
          <w:b/>
          <w:sz w:val="21"/>
          <w:szCs w:val="21"/>
        </w:rPr>
        <w:t xml:space="preserve">5 </w:t>
      </w:r>
      <w:r w:rsidR="00E43127" w:rsidRPr="005578AC">
        <w:rPr>
          <w:b/>
          <w:sz w:val="21"/>
          <w:szCs w:val="21"/>
        </w:rPr>
        <w:t>круглы</w:t>
      </w:r>
      <w:r w:rsidRPr="005578AC">
        <w:rPr>
          <w:b/>
          <w:sz w:val="21"/>
          <w:szCs w:val="21"/>
        </w:rPr>
        <w:t>х</w:t>
      </w:r>
      <w:r w:rsidR="00E43127" w:rsidRPr="005578AC">
        <w:rPr>
          <w:b/>
          <w:sz w:val="21"/>
          <w:szCs w:val="21"/>
        </w:rPr>
        <w:t xml:space="preserve"> стол</w:t>
      </w:r>
      <w:r w:rsidRPr="005578AC">
        <w:rPr>
          <w:b/>
          <w:sz w:val="21"/>
          <w:szCs w:val="21"/>
        </w:rPr>
        <w:t>ов</w:t>
      </w:r>
      <w:r w:rsidR="00E43127" w:rsidRPr="00EB66B2">
        <w:rPr>
          <w:b/>
          <w:sz w:val="21"/>
          <w:szCs w:val="21"/>
        </w:rPr>
        <w:t xml:space="preserve"> </w:t>
      </w:r>
      <w:r w:rsidR="00E43127" w:rsidRPr="00B66551">
        <w:rPr>
          <w:sz w:val="21"/>
          <w:szCs w:val="21"/>
        </w:rPr>
        <w:t>по темам, посвященным программированию, управлению проектами, дизайн, рекламе и маркетингу;</w:t>
      </w:r>
    </w:p>
    <w:p w:rsidR="00E43127" w:rsidRPr="00B66551" w:rsidRDefault="005578AC" w:rsidP="00E43127">
      <w:pPr>
        <w:pStyle w:val="aa"/>
        <w:numPr>
          <w:ilvl w:val="0"/>
          <w:numId w:val="1"/>
        </w:numPr>
        <w:rPr>
          <w:sz w:val="21"/>
          <w:szCs w:val="21"/>
        </w:rPr>
      </w:pPr>
      <w:r>
        <w:rPr>
          <w:b/>
          <w:sz w:val="21"/>
          <w:szCs w:val="21"/>
        </w:rPr>
        <w:t>р</w:t>
      </w:r>
      <w:r w:rsidR="00E43127" w:rsidRPr="00EB66B2">
        <w:rPr>
          <w:b/>
          <w:sz w:val="21"/>
          <w:szCs w:val="21"/>
        </w:rPr>
        <w:t>азвлекательн</w:t>
      </w:r>
      <w:r>
        <w:rPr>
          <w:b/>
          <w:sz w:val="21"/>
          <w:szCs w:val="21"/>
        </w:rPr>
        <w:t xml:space="preserve">ая программа </w:t>
      </w:r>
      <w:r w:rsidR="00E43127" w:rsidRPr="00B66551">
        <w:rPr>
          <w:sz w:val="21"/>
          <w:szCs w:val="21"/>
        </w:rPr>
        <w:t xml:space="preserve"> — квесты, конкурсы, ночной кинопоказ и спортивные соревнования;</w:t>
      </w:r>
    </w:p>
    <w:p w:rsidR="00E43127" w:rsidRPr="00B66551" w:rsidRDefault="005578AC" w:rsidP="00E43127">
      <w:pPr>
        <w:pStyle w:val="aa"/>
        <w:numPr>
          <w:ilvl w:val="0"/>
          <w:numId w:val="1"/>
        </w:numPr>
        <w:rPr>
          <w:sz w:val="21"/>
          <w:szCs w:val="21"/>
        </w:rPr>
      </w:pPr>
      <w:r>
        <w:rPr>
          <w:b/>
          <w:sz w:val="21"/>
          <w:szCs w:val="21"/>
        </w:rPr>
        <w:t>живая музыка</w:t>
      </w:r>
      <w:r w:rsidR="00E43127" w:rsidRPr="00B66551">
        <w:rPr>
          <w:sz w:val="21"/>
          <w:szCs w:val="21"/>
        </w:rPr>
        <w:t xml:space="preserve"> от групп</w:t>
      </w:r>
      <w:r>
        <w:rPr>
          <w:sz w:val="21"/>
          <w:szCs w:val="21"/>
        </w:rPr>
        <w:t>ы</w:t>
      </w:r>
      <w:r w:rsidR="00E43127" w:rsidRPr="00B66551">
        <w:rPr>
          <w:sz w:val="21"/>
          <w:szCs w:val="21"/>
        </w:rPr>
        <w:t xml:space="preserve"> «Следующий кадр»</w:t>
      </w:r>
      <w:r>
        <w:rPr>
          <w:sz w:val="21"/>
          <w:szCs w:val="21"/>
        </w:rPr>
        <w:t xml:space="preserve"> и других </w:t>
      </w:r>
      <w:r>
        <w:rPr>
          <w:sz w:val="21"/>
          <w:szCs w:val="21"/>
          <w:lang w:val="en-US"/>
        </w:rPr>
        <w:t>IT</w:t>
      </w:r>
      <w:r w:rsidRPr="005578AC">
        <w:rPr>
          <w:sz w:val="21"/>
          <w:szCs w:val="21"/>
        </w:rPr>
        <w:t>-</w:t>
      </w:r>
      <w:r>
        <w:rPr>
          <w:sz w:val="21"/>
          <w:szCs w:val="21"/>
        </w:rPr>
        <w:t>коллективов</w:t>
      </w:r>
      <w:r w:rsidR="00E43127" w:rsidRPr="00B66551">
        <w:rPr>
          <w:sz w:val="21"/>
          <w:szCs w:val="21"/>
        </w:rPr>
        <w:t>.</w:t>
      </w:r>
    </w:p>
    <w:p w:rsidR="00E43127" w:rsidRPr="00B66551" w:rsidRDefault="00E43127" w:rsidP="00E43127">
      <w:pPr>
        <w:rPr>
          <w:sz w:val="21"/>
          <w:szCs w:val="21"/>
        </w:rPr>
      </w:pPr>
      <w:r w:rsidRPr="00B66551">
        <w:rPr>
          <w:sz w:val="21"/>
          <w:szCs w:val="21"/>
        </w:rPr>
        <w:t xml:space="preserve">Организаторами фестиваля выступили Кластер информационных технологий Смоленской области, компании Whisper Arts, Smolensk Travel и WebCanape. </w:t>
      </w:r>
    </w:p>
    <w:p w:rsidR="00E43127" w:rsidRPr="00EF28F6" w:rsidRDefault="00E43127" w:rsidP="00E43127">
      <w:pPr>
        <w:pStyle w:val="1"/>
      </w:pPr>
      <w:r>
        <w:rPr>
          <w:color w:val="C00000"/>
        </w:rPr>
        <w:t xml:space="preserve">Как стать участником </w:t>
      </w:r>
      <w:r>
        <w:rPr>
          <w:color w:val="C00000"/>
          <w:lang w:val="en-US"/>
        </w:rPr>
        <w:t>Tabtabus</w:t>
      </w:r>
      <w:r w:rsidRPr="00EF28F6">
        <w:rPr>
          <w:color w:val="C00000"/>
        </w:rPr>
        <w:t xml:space="preserve"> </w:t>
      </w:r>
      <w:r>
        <w:rPr>
          <w:color w:val="C00000"/>
          <w:lang w:val="en-US"/>
        </w:rPr>
        <w:t>Summer</w:t>
      </w:r>
      <w:r w:rsidRPr="00EF28F6">
        <w:rPr>
          <w:color w:val="C00000"/>
        </w:rPr>
        <w:t xml:space="preserve"> </w:t>
      </w:r>
      <w:r>
        <w:rPr>
          <w:color w:val="C00000"/>
          <w:lang w:val="en-US"/>
        </w:rPr>
        <w:t>Fest</w:t>
      </w:r>
      <w:r w:rsidRPr="00EF28F6">
        <w:rPr>
          <w:color w:val="C00000"/>
        </w:rPr>
        <w:t>?</w:t>
      </w:r>
    </w:p>
    <w:p w:rsidR="00EB5DCE" w:rsidRPr="00B66551" w:rsidRDefault="00E43127" w:rsidP="00EB5DCE">
      <w:pPr>
        <w:spacing w:after="240"/>
        <w:rPr>
          <w:sz w:val="21"/>
          <w:szCs w:val="21"/>
        </w:rPr>
      </w:pPr>
      <w:r w:rsidRPr="00B66551">
        <w:rPr>
          <w:sz w:val="21"/>
          <w:szCs w:val="21"/>
        </w:rPr>
        <w:t xml:space="preserve">Из Смоленска к месту проведения фестиваля будет организован трансфер (туда и обратно). Все гости летнего опен-эира будут обеспечены местом для палаток, костром, дровами, деловой, спортивной и </w:t>
      </w:r>
      <w:r w:rsidR="00EB5DCE" w:rsidRPr="00B66551">
        <w:rPr>
          <w:sz w:val="21"/>
          <w:szCs w:val="21"/>
        </w:rPr>
        <w:t xml:space="preserve">музыкальной программой. Для участников из городов России и ближнего зарубежья будет проведена бесплатная экскурсия по городу. </w:t>
      </w:r>
    </w:p>
    <w:p w:rsidR="00EB5DCE" w:rsidRPr="00B66551" w:rsidRDefault="00EB5DCE" w:rsidP="00EB5DCE">
      <w:pPr>
        <w:jc w:val="both"/>
        <w:rPr>
          <w:sz w:val="21"/>
          <w:szCs w:val="21"/>
        </w:rPr>
      </w:pPr>
      <w:r w:rsidRPr="00B66551">
        <w:rPr>
          <w:sz w:val="21"/>
          <w:szCs w:val="21"/>
        </w:rPr>
        <w:t xml:space="preserve">Зарегистрироваться для участия в Tabtabus Summer Fest можно на сайте </w:t>
      </w:r>
      <w:hyperlink r:id="rId8" w:history="1">
        <w:r w:rsidRPr="00B66551">
          <w:rPr>
            <w:rStyle w:val="a9"/>
            <w:color w:val="000000" w:themeColor="text1"/>
            <w:sz w:val="21"/>
            <w:szCs w:val="21"/>
          </w:rPr>
          <w:t>fest.tabtabus.ru</w:t>
        </w:r>
      </w:hyperlink>
      <w:r w:rsidRPr="00B66551">
        <w:rPr>
          <w:color w:val="000000" w:themeColor="text1"/>
          <w:sz w:val="21"/>
          <w:szCs w:val="21"/>
        </w:rPr>
        <w:t>.</w:t>
      </w:r>
    </w:p>
    <w:p w:rsidR="00EB5DCE" w:rsidRPr="00E43127" w:rsidRDefault="00EB5DCE" w:rsidP="00EB5DCE">
      <w:pPr>
        <w:jc w:val="both"/>
        <w:rPr>
          <w:sz w:val="21"/>
          <w:szCs w:val="21"/>
        </w:rPr>
      </w:pPr>
      <w:r w:rsidRPr="00B66551">
        <w:rPr>
          <w:sz w:val="21"/>
          <w:szCs w:val="21"/>
        </w:rPr>
        <w:t>Приезжайте и разделите уху с друзьями!</w:t>
      </w:r>
    </w:p>
    <w:p w:rsidR="00E43127" w:rsidRPr="00E43127" w:rsidRDefault="00C2573A" w:rsidP="00EB5DCE">
      <w:pPr>
        <w:spacing w:after="240"/>
        <w:rPr>
          <w:sz w:val="21"/>
          <w:szCs w:val="21"/>
        </w:rPr>
      </w:pPr>
      <w:r w:rsidRPr="00C2573A">
        <w:rPr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5940425" cy="1979930"/>
            <wp:effectExtent l="19050" t="0" r="3175" b="0"/>
            <wp:docPr id="4" name="Рисунок 0" descr="tvit_1500x500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it_1500x500 копи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127" w:rsidRPr="00B66551" w:rsidRDefault="00E43127" w:rsidP="00E43127">
      <w:pPr>
        <w:pStyle w:val="1"/>
        <w:jc w:val="both"/>
        <w:rPr>
          <w:color w:val="C00000"/>
        </w:rPr>
      </w:pPr>
      <w:r>
        <w:rPr>
          <w:color w:val="C00000"/>
        </w:rPr>
        <w:t>Информация д</w:t>
      </w:r>
      <w:r w:rsidRPr="00B66551">
        <w:rPr>
          <w:color w:val="C00000"/>
        </w:rPr>
        <w:t>ля справки</w:t>
      </w:r>
    </w:p>
    <w:p w:rsidR="00E43127" w:rsidRDefault="00E43127" w:rsidP="00E43127">
      <w:pPr>
        <w:jc w:val="both"/>
      </w:pPr>
      <w:r>
        <w:t>П</w:t>
      </w:r>
      <w:r w:rsidRPr="00015072">
        <w:t xml:space="preserve">од брендом </w:t>
      </w:r>
      <w:r w:rsidRPr="00153C6B">
        <w:t>Tabtabus</w:t>
      </w:r>
      <w:r w:rsidRPr="00015072">
        <w:t xml:space="preserve"> </w:t>
      </w:r>
      <w:r>
        <w:t xml:space="preserve">проходят два крупнейших </w:t>
      </w:r>
      <w:r>
        <w:rPr>
          <w:lang w:val="en-US"/>
        </w:rPr>
        <w:t>IT</w:t>
      </w:r>
      <w:r w:rsidRPr="00015072">
        <w:t>-</w:t>
      </w:r>
      <w:r>
        <w:t>события на Смоленщине —</w:t>
      </w:r>
      <w:r w:rsidRPr="00015072">
        <w:t xml:space="preserve"> </w:t>
      </w:r>
      <w:r>
        <w:t xml:space="preserve">осенняя </w:t>
      </w:r>
      <w:r w:rsidRPr="00015072">
        <w:t xml:space="preserve">конференция и </w:t>
      </w:r>
      <w:r>
        <w:t xml:space="preserve">летний </w:t>
      </w:r>
      <w:r w:rsidRPr="00015072">
        <w:t>фестиваль</w:t>
      </w:r>
      <w:r>
        <w:t xml:space="preserve">, объединяющие </w:t>
      </w:r>
      <w:r w:rsidRPr="0040490F">
        <w:t>представителей малого бизнеса и</w:t>
      </w:r>
      <w:r>
        <w:t xml:space="preserve"> разработчиков области</w:t>
      </w:r>
      <w:r w:rsidRPr="0040490F">
        <w:t>.</w:t>
      </w:r>
      <w:r>
        <w:t xml:space="preserve"> Участие в этих мероприятиях —</w:t>
      </w:r>
      <w:r w:rsidRPr="0040490F">
        <w:t xml:space="preserve"> это возможность поделиться опытом</w:t>
      </w:r>
      <w:r>
        <w:t>,</w:t>
      </w:r>
      <w:r w:rsidRPr="0040490F">
        <w:t xml:space="preserve"> открыть для себя новые технологии, </w:t>
      </w:r>
      <w:r>
        <w:t xml:space="preserve">найти клиентов, сотрудников и партнеров, </w:t>
      </w:r>
      <w:r w:rsidRPr="0040490F">
        <w:t>у</w:t>
      </w:r>
      <w:r>
        <w:t>слышать примеры успеха, узнать и</w:t>
      </w:r>
      <w:r w:rsidRPr="0040490F">
        <w:t xml:space="preserve"> п</w:t>
      </w:r>
      <w:r>
        <w:t xml:space="preserve">опробовать новые </w:t>
      </w:r>
      <w:r>
        <w:rPr>
          <w:lang w:val="en-US"/>
        </w:rPr>
        <w:t>IT</w:t>
      </w:r>
      <w:r w:rsidRPr="0040490F">
        <w:t>-</w:t>
      </w:r>
      <w:r>
        <w:t>инструменты</w:t>
      </w:r>
      <w:r w:rsidRPr="0040490F">
        <w:t xml:space="preserve"> </w:t>
      </w:r>
      <w:r>
        <w:t xml:space="preserve">на практике. </w:t>
      </w:r>
    </w:p>
    <w:p w:rsidR="00E43127" w:rsidRDefault="00EB5DCE" w:rsidP="00E43127">
      <w:pPr>
        <w:jc w:val="both"/>
      </w:pPr>
      <w:r>
        <w:t xml:space="preserve">В </w:t>
      </w:r>
      <w:r w:rsidR="00E43127">
        <w:t>2015 год</w:t>
      </w:r>
      <w:r>
        <w:t>у</w:t>
      </w:r>
      <w:r w:rsidR="00E43127">
        <w:t xml:space="preserve"> запущена </w:t>
      </w:r>
      <w:r w:rsidR="00E43127">
        <w:rPr>
          <w:lang w:val="en-US"/>
        </w:rPr>
        <w:t>IT</w:t>
      </w:r>
      <w:r w:rsidR="00E43127" w:rsidRPr="005B083A">
        <w:t>-</w:t>
      </w:r>
      <w:r w:rsidR="00E43127">
        <w:t xml:space="preserve">школа </w:t>
      </w:r>
      <w:r w:rsidR="00E43127">
        <w:rPr>
          <w:lang w:val="en-US"/>
        </w:rPr>
        <w:t>Tabtabus</w:t>
      </w:r>
      <w:r w:rsidR="00E43127" w:rsidRPr="005B083A">
        <w:t xml:space="preserve"> </w:t>
      </w:r>
      <w:r w:rsidR="00E43127">
        <w:rPr>
          <w:lang w:val="en-US"/>
        </w:rPr>
        <w:t>School</w:t>
      </w:r>
      <w:r w:rsidR="00E43127">
        <w:t xml:space="preserve"> для старшеклассников, студентов и выпускников смоленских вузов.</w:t>
      </w:r>
      <w:r w:rsidR="00E43127" w:rsidRPr="005B083A">
        <w:t xml:space="preserve"> </w:t>
      </w:r>
      <w:r w:rsidR="00E43127" w:rsidRPr="00153C6B">
        <w:t xml:space="preserve">По </w:t>
      </w:r>
      <w:r w:rsidR="00E43127">
        <w:t xml:space="preserve">итогам </w:t>
      </w:r>
      <w:r w:rsidR="00E43127" w:rsidRPr="00153C6B">
        <w:t xml:space="preserve">обучения </w:t>
      </w:r>
      <w:r w:rsidR="00E43127">
        <w:t xml:space="preserve">им предлагают </w:t>
      </w:r>
      <w:r w:rsidR="00E43127" w:rsidRPr="00153C6B">
        <w:t>пр</w:t>
      </w:r>
      <w:r w:rsidR="00E43127">
        <w:t>ойти</w:t>
      </w:r>
      <w:r w:rsidR="00E43127" w:rsidRPr="00153C6B">
        <w:t xml:space="preserve"> стажировку</w:t>
      </w:r>
      <w:r w:rsidR="00E43127">
        <w:t xml:space="preserve"> в </w:t>
      </w:r>
      <w:r w:rsidR="00E43127">
        <w:rPr>
          <w:lang w:val="en-US"/>
        </w:rPr>
        <w:t>IT</w:t>
      </w:r>
      <w:r w:rsidR="00E43127" w:rsidRPr="005B083A">
        <w:t>-</w:t>
      </w:r>
      <w:r w:rsidR="00E43127">
        <w:t>компаниях города, после чего — возможность трудоустройства</w:t>
      </w:r>
      <w:r w:rsidR="00E43127" w:rsidRPr="00153C6B">
        <w:t xml:space="preserve">. </w:t>
      </w:r>
      <w:r w:rsidR="00E43127">
        <w:t>Независимо от результатов, все участники получают</w:t>
      </w:r>
      <w:r w:rsidR="00E43127" w:rsidRPr="00153C6B">
        <w:t xml:space="preserve"> запас новых знаний и практических навыков, повышающи</w:t>
      </w:r>
      <w:r w:rsidR="00E43127">
        <w:t>х</w:t>
      </w:r>
      <w:r w:rsidR="00E43127" w:rsidRPr="00153C6B">
        <w:t xml:space="preserve"> ценность начинающего специалиста на рынке труда.</w:t>
      </w:r>
    </w:p>
    <w:p w:rsidR="00E43127" w:rsidRDefault="00E43127" w:rsidP="00E43127">
      <w:pPr>
        <w:pStyle w:val="1"/>
        <w:jc w:val="both"/>
        <w:rPr>
          <w:color w:val="C00000"/>
        </w:rPr>
      </w:pPr>
      <w:r>
        <w:rPr>
          <w:color w:val="C00000"/>
        </w:rPr>
        <w:t>Информация д</w:t>
      </w:r>
      <w:r w:rsidRPr="00B66551">
        <w:rPr>
          <w:color w:val="C00000"/>
        </w:rPr>
        <w:t xml:space="preserve">ля </w:t>
      </w:r>
      <w:r>
        <w:rPr>
          <w:color w:val="C00000"/>
        </w:rPr>
        <w:t>СМИ</w:t>
      </w:r>
    </w:p>
    <w:p w:rsidR="00E43127" w:rsidRDefault="00E43127" w:rsidP="00E43127">
      <w:r w:rsidRPr="00B66551">
        <w:t xml:space="preserve">Для информационных партнеров </w:t>
      </w:r>
      <w:r w:rsidRPr="00B66551">
        <w:rPr>
          <w:sz w:val="21"/>
          <w:szCs w:val="21"/>
        </w:rPr>
        <w:t>Tabtabus Summer Fest</w:t>
      </w:r>
      <w:r w:rsidR="005578AC">
        <w:rPr>
          <w:sz w:val="21"/>
          <w:szCs w:val="21"/>
        </w:rPr>
        <w:t>-2017</w:t>
      </w:r>
      <w:r>
        <w:t xml:space="preserve">: </w:t>
      </w:r>
    </w:p>
    <w:p w:rsidR="00E43127" w:rsidRDefault="00E43127" w:rsidP="00E43127">
      <w:pPr>
        <w:pStyle w:val="aa"/>
        <w:numPr>
          <w:ilvl w:val="0"/>
          <w:numId w:val="2"/>
        </w:numPr>
      </w:pPr>
      <w:r>
        <w:t>бесплатное посещение мероприятия,</w:t>
      </w:r>
    </w:p>
    <w:p w:rsidR="00E43127" w:rsidRDefault="00E43127" w:rsidP="00E43127">
      <w:pPr>
        <w:pStyle w:val="aa"/>
        <w:numPr>
          <w:ilvl w:val="0"/>
          <w:numId w:val="2"/>
        </w:numPr>
      </w:pPr>
      <w:r>
        <w:t>бесплатный трансфер,</w:t>
      </w:r>
    </w:p>
    <w:p w:rsidR="00E43127" w:rsidRDefault="00E43127" w:rsidP="00E43127">
      <w:pPr>
        <w:pStyle w:val="aa"/>
        <w:numPr>
          <w:ilvl w:val="0"/>
          <w:numId w:val="2"/>
        </w:numPr>
      </w:pPr>
      <w:r w:rsidRPr="00B66551">
        <w:t>место для па</w:t>
      </w:r>
      <w:r>
        <w:t>латок на медиа-поляне фестиваля и уха,</w:t>
      </w:r>
    </w:p>
    <w:p w:rsidR="00E43127" w:rsidRDefault="00E43127" w:rsidP="00E43127">
      <w:pPr>
        <w:pStyle w:val="aa"/>
        <w:numPr>
          <w:ilvl w:val="0"/>
          <w:numId w:val="2"/>
        </w:numPr>
      </w:pPr>
      <w:r>
        <w:t xml:space="preserve">упоминание в информационных партнерах </w:t>
      </w:r>
      <w:r w:rsidRPr="00B66551">
        <w:t>на нашем сайте</w:t>
      </w:r>
      <w:r>
        <w:t xml:space="preserve"> и в социальных сетях фестиваля</w:t>
      </w:r>
      <w:r w:rsidRPr="00B66551">
        <w:t xml:space="preserve">, </w:t>
      </w:r>
    </w:p>
    <w:p w:rsidR="00E43127" w:rsidRDefault="00E43127" w:rsidP="00E43127">
      <w:pPr>
        <w:pStyle w:val="aa"/>
        <w:numPr>
          <w:ilvl w:val="0"/>
          <w:numId w:val="2"/>
        </w:numPr>
      </w:pPr>
      <w:r>
        <w:t xml:space="preserve">упоминание в </w:t>
      </w:r>
      <w:r>
        <w:rPr>
          <w:lang w:val="en-US"/>
        </w:rPr>
        <w:t>email-</w:t>
      </w:r>
      <w:r>
        <w:t>рассылках.</w:t>
      </w:r>
    </w:p>
    <w:p w:rsidR="00E43127" w:rsidRDefault="00E43127" w:rsidP="00E43127">
      <w:r>
        <w:t>Чтобы получить аккредитацию на фестиваль вам достаточно:</w:t>
      </w:r>
    </w:p>
    <w:p w:rsidR="00E43127" w:rsidRDefault="00E43127" w:rsidP="00E43127">
      <w:pPr>
        <w:pStyle w:val="aa"/>
        <w:numPr>
          <w:ilvl w:val="0"/>
          <w:numId w:val="3"/>
        </w:numPr>
      </w:pPr>
      <w:r>
        <w:t xml:space="preserve">опубликовать анонс о мероприятии и прислать ссылку на него на </w:t>
      </w:r>
      <w:r>
        <w:rPr>
          <w:lang w:val="en-US"/>
        </w:rPr>
        <w:t>e</w:t>
      </w:r>
      <w:r w:rsidRPr="00EB66B2">
        <w:t>-</w:t>
      </w:r>
      <w:r>
        <w:rPr>
          <w:lang w:val="en-US"/>
        </w:rPr>
        <w:t>mail</w:t>
      </w:r>
      <w:r>
        <w:t xml:space="preserve"> </w:t>
      </w:r>
      <w:hyperlink r:id="rId9" w:history="1">
        <w:r w:rsidRPr="00692A20">
          <w:rPr>
            <w:rStyle w:val="a9"/>
            <w:lang w:val="en-US"/>
          </w:rPr>
          <w:t>viktoria</w:t>
        </w:r>
        <w:r w:rsidRPr="00692A20">
          <w:rPr>
            <w:rStyle w:val="a9"/>
          </w:rPr>
          <w:t>@</w:t>
        </w:r>
        <w:r w:rsidRPr="00692A20">
          <w:rPr>
            <w:rStyle w:val="a9"/>
            <w:lang w:val="en-US"/>
          </w:rPr>
          <w:t>twinscom</w:t>
        </w:r>
        <w:r w:rsidRPr="00692A20">
          <w:rPr>
            <w:rStyle w:val="a9"/>
          </w:rPr>
          <w:t>.</w:t>
        </w:r>
        <w:r w:rsidRPr="00692A20">
          <w:rPr>
            <w:rStyle w:val="a9"/>
            <w:lang w:val="en-US"/>
          </w:rPr>
          <w:t>ru</w:t>
        </w:r>
      </w:hyperlink>
      <w:r>
        <w:t>;</w:t>
      </w:r>
    </w:p>
    <w:p w:rsidR="00E43127" w:rsidRDefault="00E43127" w:rsidP="00E43127">
      <w:pPr>
        <w:pStyle w:val="aa"/>
        <w:numPr>
          <w:ilvl w:val="0"/>
          <w:numId w:val="3"/>
        </w:numPr>
      </w:pPr>
      <w:r>
        <w:t>разместить непосредственно перед мероприятием еще один анонс с подробной программой фестиваля;</w:t>
      </w:r>
    </w:p>
    <w:p w:rsidR="00E43127" w:rsidRDefault="00E43127" w:rsidP="00E43127">
      <w:pPr>
        <w:pStyle w:val="aa"/>
        <w:numPr>
          <w:ilvl w:val="0"/>
          <w:numId w:val="3"/>
        </w:numPr>
      </w:pPr>
      <w:r>
        <w:t>прислать ФИО участников и название СМИ (максимальная квота — 2 человека);</w:t>
      </w:r>
    </w:p>
    <w:p w:rsidR="00E43127" w:rsidRDefault="00E43127" w:rsidP="00E43127">
      <w:pPr>
        <w:pStyle w:val="aa"/>
        <w:numPr>
          <w:ilvl w:val="0"/>
          <w:numId w:val="3"/>
        </w:numPr>
      </w:pPr>
      <w:r>
        <w:t>указать, требуется ли трансфер на мероприятие и место под палатку.</w:t>
      </w:r>
    </w:p>
    <w:p w:rsidR="00E43127" w:rsidRDefault="00E43127" w:rsidP="00E43127">
      <w:r>
        <w:t>По итогам фестиваля мы ждем от вас размещения репортажа, фотоотчета или новости о прошедшем мероприятии.</w:t>
      </w:r>
    </w:p>
    <w:p w:rsidR="00E43127" w:rsidRDefault="00E43127" w:rsidP="00E43127">
      <w:pPr>
        <w:rPr>
          <w:i/>
        </w:rPr>
      </w:pPr>
      <w:r w:rsidRPr="00EB66B2">
        <w:rPr>
          <w:b/>
        </w:rPr>
        <w:t>Контакты для СМИ</w:t>
      </w:r>
      <w:r w:rsidRPr="00EB66B2">
        <w:rPr>
          <w:i/>
        </w:rPr>
        <w:t xml:space="preserve">: </w:t>
      </w:r>
      <w:hyperlink r:id="rId10" w:history="1">
        <w:r w:rsidRPr="00EB66B2">
          <w:rPr>
            <w:rStyle w:val="a9"/>
            <w:i/>
            <w:lang w:val="en-US"/>
          </w:rPr>
          <w:t>viktoria</w:t>
        </w:r>
        <w:r w:rsidRPr="00EB66B2">
          <w:rPr>
            <w:rStyle w:val="a9"/>
            <w:i/>
          </w:rPr>
          <w:t>@</w:t>
        </w:r>
        <w:r w:rsidRPr="00EB66B2">
          <w:rPr>
            <w:rStyle w:val="a9"/>
            <w:i/>
            <w:lang w:val="en-US"/>
          </w:rPr>
          <w:t>twinscom</w:t>
        </w:r>
        <w:r w:rsidRPr="00EB66B2">
          <w:rPr>
            <w:rStyle w:val="a9"/>
            <w:i/>
          </w:rPr>
          <w:t>.</w:t>
        </w:r>
        <w:r w:rsidRPr="00EB66B2">
          <w:rPr>
            <w:rStyle w:val="a9"/>
            <w:i/>
            <w:lang w:val="en-US"/>
          </w:rPr>
          <w:t>ru</w:t>
        </w:r>
      </w:hyperlink>
      <w:r w:rsidRPr="00EB66B2">
        <w:rPr>
          <w:i/>
        </w:rPr>
        <w:t>, 89525300221 (Виктория)</w:t>
      </w:r>
      <w:r>
        <w:rPr>
          <w:i/>
        </w:rPr>
        <w:t>.</w:t>
      </w:r>
    </w:p>
    <w:p w:rsidR="00C2573A" w:rsidRPr="00BF50C0" w:rsidRDefault="00E43127">
      <w:r>
        <w:t>Мы ждем вас!</w:t>
      </w:r>
    </w:p>
    <w:sectPr w:rsidR="00C2573A" w:rsidRPr="00BF50C0" w:rsidSect="00EB5DCE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CE" w:rsidRDefault="00B018CE" w:rsidP="00E43127">
      <w:pPr>
        <w:spacing w:after="0" w:line="240" w:lineRule="auto"/>
      </w:pPr>
      <w:r>
        <w:separator/>
      </w:r>
    </w:p>
  </w:endnote>
  <w:endnote w:type="continuationSeparator" w:id="1">
    <w:p w:rsidR="00B018CE" w:rsidRDefault="00B018CE" w:rsidP="00E4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27" w:rsidRDefault="00E43127">
    <w:pPr>
      <w:pStyle w:val="a7"/>
    </w:pPr>
    <w:r w:rsidRPr="00E43127">
      <w:rPr>
        <w:noProof/>
        <w:lang w:eastAsia="ru-RU"/>
      </w:rPr>
      <w:drawing>
        <wp:inline distT="0" distB="0" distL="0" distR="0">
          <wp:extent cx="5940425" cy="816382"/>
          <wp:effectExtent l="1905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-04-15_13-27-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CE" w:rsidRDefault="00B018CE" w:rsidP="00E43127">
      <w:pPr>
        <w:spacing w:after="0" w:line="240" w:lineRule="auto"/>
      </w:pPr>
      <w:r>
        <w:separator/>
      </w:r>
    </w:p>
  </w:footnote>
  <w:footnote w:type="continuationSeparator" w:id="1">
    <w:p w:rsidR="00B018CE" w:rsidRDefault="00B018CE" w:rsidP="00E4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2518"/>
    <w:multiLevelType w:val="hybridMultilevel"/>
    <w:tmpl w:val="667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128F"/>
    <w:multiLevelType w:val="hybridMultilevel"/>
    <w:tmpl w:val="477E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05D7"/>
    <w:multiLevelType w:val="hybridMultilevel"/>
    <w:tmpl w:val="9806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467E"/>
    <w:rsid w:val="0001568C"/>
    <w:rsid w:val="00145147"/>
    <w:rsid w:val="00176EC3"/>
    <w:rsid w:val="002F467E"/>
    <w:rsid w:val="00301FEF"/>
    <w:rsid w:val="00340BC5"/>
    <w:rsid w:val="00375900"/>
    <w:rsid w:val="003944A9"/>
    <w:rsid w:val="005578AC"/>
    <w:rsid w:val="007E4C49"/>
    <w:rsid w:val="00AA5CA7"/>
    <w:rsid w:val="00AC7034"/>
    <w:rsid w:val="00AE3787"/>
    <w:rsid w:val="00B018CE"/>
    <w:rsid w:val="00BF50C0"/>
    <w:rsid w:val="00C2573A"/>
    <w:rsid w:val="00DC7C82"/>
    <w:rsid w:val="00E43127"/>
    <w:rsid w:val="00EB5DCE"/>
    <w:rsid w:val="00F1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49"/>
  </w:style>
  <w:style w:type="paragraph" w:styleId="1">
    <w:name w:val="heading 1"/>
    <w:basedOn w:val="a"/>
    <w:next w:val="a"/>
    <w:link w:val="10"/>
    <w:uiPriority w:val="9"/>
    <w:qFormat/>
    <w:rsid w:val="00E43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127"/>
  </w:style>
  <w:style w:type="paragraph" w:styleId="a7">
    <w:name w:val="footer"/>
    <w:basedOn w:val="a"/>
    <w:link w:val="a8"/>
    <w:uiPriority w:val="99"/>
    <w:semiHidden/>
    <w:unhideWhenUsed/>
    <w:rsid w:val="00E4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127"/>
  </w:style>
  <w:style w:type="character" w:customStyle="1" w:styleId="10">
    <w:name w:val="Заголовок 1 Знак"/>
    <w:basedOn w:val="a0"/>
    <w:link w:val="1"/>
    <w:uiPriority w:val="9"/>
    <w:rsid w:val="00E43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E4312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3127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E43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E431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Users\vikto_000\Desktop\fest.tabtab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ktoria@twins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a@twinsco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Чуранов</dc:creator>
  <cp:lastModifiedBy>Андрей</cp:lastModifiedBy>
  <cp:revision>4</cp:revision>
  <cp:lastPrinted>2017-04-09T19:12:00Z</cp:lastPrinted>
  <dcterms:created xsi:type="dcterms:W3CDTF">2017-04-05T21:29:00Z</dcterms:created>
  <dcterms:modified xsi:type="dcterms:W3CDTF">2017-04-09T19:12:00Z</dcterms:modified>
</cp:coreProperties>
</file>